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9CA95" w14:textId="43C5E12B" w:rsidR="003C5A23" w:rsidRPr="004432BA" w:rsidRDefault="003C5A23" w:rsidP="00017C8F">
      <w:pPr>
        <w:jc w:val="center"/>
        <w:rPr>
          <w:b/>
          <w:bCs/>
        </w:rPr>
      </w:pPr>
      <w:r w:rsidRPr="004432BA">
        <w:rPr>
          <w:b/>
          <w:bCs/>
        </w:rPr>
        <w:t xml:space="preserve">Shipley’s Crossing HOA Board Meeting </w:t>
      </w:r>
      <w:r w:rsidR="004432BA">
        <w:rPr>
          <w:b/>
          <w:bCs/>
        </w:rPr>
        <w:t>Minutes</w:t>
      </w:r>
      <w:r w:rsidRPr="004432BA">
        <w:rPr>
          <w:b/>
          <w:bCs/>
        </w:rPr>
        <w:t xml:space="preserve">                                                                                                                                                                                                                                       Shipley</w:t>
      </w:r>
      <w:r w:rsidR="0025644A" w:rsidRPr="004432BA">
        <w:rPr>
          <w:b/>
          <w:bCs/>
        </w:rPr>
        <w:t>’</w:t>
      </w:r>
      <w:r w:rsidRPr="004432BA">
        <w:rPr>
          <w:b/>
          <w:bCs/>
        </w:rPr>
        <w:t xml:space="preserve">s Clubhouse                                                                                                                                                                   522 Donner Way                                                                                                                                                      Millersville, MD 21108                                                                                                                                               </w:t>
      </w:r>
      <w:r w:rsidR="005F5554">
        <w:rPr>
          <w:b/>
          <w:bCs/>
        </w:rPr>
        <w:t>February 25</w:t>
      </w:r>
      <w:r w:rsidRPr="004432BA">
        <w:rPr>
          <w:b/>
          <w:bCs/>
        </w:rPr>
        <w:t>, 20</w:t>
      </w:r>
      <w:r w:rsidR="005F5554">
        <w:rPr>
          <w:b/>
          <w:bCs/>
        </w:rPr>
        <w:t>20</w:t>
      </w:r>
    </w:p>
    <w:p w14:paraId="16D1854D" w14:textId="7EF39A95" w:rsidR="003C5A23" w:rsidRPr="004432BA" w:rsidRDefault="003C5A23" w:rsidP="003C5A23">
      <w:pPr>
        <w:jc w:val="center"/>
        <w:rPr>
          <w:b/>
          <w:bCs/>
        </w:rPr>
      </w:pPr>
    </w:p>
    <w:p w14:paraId="0F325344" w14:textId="23C1DC14" w:rsidR="003C5A23" w:rsidRDefault="00EA57F1" w:rsidP="00EA57F1">
      <w:pPr>
        <w:pStyle w:val="ListParagraph"/>
        <w:numPr>
          <w:ilvl w:val="0"/>
          <w:numId w:val="1"/>
        </w:numPr>
      </w:pPr>
      <w:r w:rsidRPr="004432BA">
        <w:rPr>
          <w:b/>
          <w:bCs/>
        </w:rPr>
        <w:t>Call to O</w:t>
      </w:r>
      <w:r w:rsidR="00017C8F">
        <w:rPr>
          <w:b/>
          <w:bCs/>
        </w:rPr>
        <w:t>r</w:t>
      </w:r>
      <w:r w:rsidRPr="004432BA">
        <w:rPr>
          <w:b/>
          <w:bCs/>
        </w:rPr>
        <w:t>der</w:t>
      </w:r>
      <w:r>
        <w:t xml:space="preserve"> </w:t>
      </w:r>
      <w:r w:rsidR="005123A0">
        <w:t>–</w:t>
      </w:r>
      <w:r>
        <w:t xml:space="preserve"> </w:t>
      </w:r>
      <w:r w:rsidR="005123A0">
        <w:t>The m</w:t>
      </w:r>
      <w:r w:rsidR="003C5A23">
        <w:t>onthly Board meeting was called to order at 6:30 PM</w:t>
      </w:r>
      <w:r>
        <w:t xml:space="preserve">.  The </w:t>
      </w:r>
      <w:r w:rsidR="003C5A23">
        <w:t>Board members present were Mike Bonk, Charlie Kerrigan, Buddy Jackson</w:t>
      </w:r>
      <w:r w:rsidR="005123A0">
        <w:t xml:space="preserve">, </w:t>
      </w:r>
      <w:r w:rsidR="003C5A23">
        <w:t>Mike Thomasson</w:t>
      </w:r>
      <w:r w:rsidR="008F7219">
        <w:t xml:space="preserve"> and </w:t>
      </w:r>
      <w:proofErr w:type="spellStart"/>
      <w:r w:rsidR="008F7219">
        <w:t>ProCom</w:t>
      </w:r>
      <w:proofErr w:type="spellEnd"/>
      <w:r w:rsidR="008F7219">
        <w:t xml:space="preserve"> representative Ellen </w:t>
      </w:r>
      <w:r w:rsidR="00017C8F">
        <w:t>Braswell</w:t>
      </w:r>
      <w:r w:rsidR="005123A0">
        <w:t>.</w:t>
      </w:r>
    </w:p>
    <w:p w14:paraId="48EAF0BF" w14:textId="77777777" w:rsidR="003C5A23" w:rsidRDefault="003C5A23" w:rsidP="003C5A23">
      <w:pPr>
        <w:pStyle w:val="ListParagraph"/>
      </w:pPr>
    </w:p>
    <w:p w14:paraId="28C5D78C" w14:textId="44C76507" w:rsidR="003C5A23" w:rsidRDefault="00EA57F1" w:rsidP="003C5A23">
      <w:pPr>
        <w:pStyle w:val="ListParagraph"/>
        <w:numPr>
          <w:ilvl w:val="0"/>
          <w:numId w:val="1"/>
        </w:numPr>
      </w:pPr>
      <w:r w:rsidRPr="004432BA">
        <w:rPr>
          <w:b/>
          <w:bCs/>
        </w:rPr>
        <w:t>Approval of Minutes</w:t>
      </w:r>
      <w:r>
        <w:t xml:space="preserve"> - </w:t>
      </w:r>
      <w:r w:rsidR="003C5A23">
        <w:t>The previous meeting minutes were approved</w:t>
      </w:r>
      <w:r>
        <w:t>.</w:t>
      </w:r>
    </w:p>
    <w:p w14:paraId="66283BD4" w14:textId="77777777" w:rsidR="003C5A23" w:rsidRDefault="003C5A23" w:rsidP="003C5A23">
      <w:pPr>
        <w:pStyle w:val="ListParagraph"/>
      </w:pPr>
    </w:p>
    <w:p w14:paraId="77D1E203" w14:textId="77777777" w:rsidR="005F5554" w:rsidRDefault="005F5554" w:rsidP="003C5A23">
      <w:pPr>
        <w:pStyle w:val="ListParagraph"/>
        <w:numPr>
          <w:ilvl w:val="0"/>
          <w:numId w:val="1"/>
        </w:numPr>
      </w:pPr>
      <w:r>
        <w:rPr>
          <w:b/>
          <w:bCs/>
        </w:rPr>
        <w:t>Financials/</w:t>
      </w:r>
      <w:r w:rsidR="00EA57F1" w:rsidRPr="005F5554">
        <w:rPr>
          <w:b/>
          <w:bCs/>
        </w:rPr>
        <w:t xml:space="preserve">Treasurer’s Report </w:t>
      </w:r>
      <w:r w:rsidR="00EA57F1">
        <w:t>– A s</w:t>
      </w:r>
      <w:r w:rsidR="003C5A23">
        <w:t>tandard Treasure</w:t>
      </w:r>
      <w:r w:rsidR="00EA57F1">
        <w:t>r</w:t>
      </w:r>
      <w:r w:rsidR="003C5A23">
        <w:t>’s report was reviewed by Charlie Kerrigan and approved</w:t>
      </w:r>
      <w:r w:rsidR="00EA57F1">
        <w:t>.</w:t>
      </w:r>
      <w:r>
        <w:t xml:space="preserve">  The Treasure’s Report included amounts established in reserve and for undesignated equity at the end of 2019.</w:t>
      </w:r>
    </w:p>
    <w:p w14:paraId="49D88E57" w14:textId="49FAC60C" w:rsidR="005F5554" w:rsidRDefault="005F5554" w:rsidP="005F5554">
      <w:pPr>
        <w:pStyle w:val="ListParagraph"/>
      </w:pPr>
    </w:p>
    <w:p w14:paraId="348C898F" w14:textId="79ECA2E1" w:rsidR="00ED5405" w:rsidRDefault="00ED5405" w:rsidP="005F5554">
      <w:pPr>
        <w:pStyle w:val="ListParagraph"/>
      </w:pPr>
      <w:r>
        <w:t>Checking cash on hand - $115,636.25</w:t>
      </w:r>
    </w:p>
    <w:p w14:paraId="063188BA" w14:textId="36495E7F" w:rsidR="00ED5405" w:rsidRDefault="00ED5405" w:rsidP="005F5554">
      <w:pPr>
        <w:pStyle w:val="ListParagraph"/>
      </w:pPr>
      <w:r>
        <w:t>Total income for month -$54,097.00</w:t>
      </w:r>
    </w:p>
    <w:p w14:paraId="37BAFF23" w14:textId="3BB37630" w:rsidR="00ED5405" w:rsidRDefault="00ED5405" w:rsidP="005F5554">
      <w:pPr>
        <w:pStyle w:val="ListParagraph"/>
      </w:pPr>
      <w:r>
        <w:t>Total expenses - $11,188.43</w:t>
      </w:r>
    </w:p>
    <w:p w14:paraId="6EC9E467" w14:textId="7DFCB5AA" w:rsidR="00ED5405" w:rsidRDefault="008503D7" w:rsidP="005F5554">
      <w:pPr>
        <w:pStyle w:val="ListParagraph"/>
      </w:pPr>
      <w:r>
        <w:t>Total revenue (loss) for month - $42,908.57</w:t>
      </w:r>
    </w:p>
    <w:p w14:paraId="62D238A3" w14:textId="17CC40BC" w:rsidR="008503D7" w:rsidRDefault="008503D7" w:rsidP="005F5554">
      <w:pPr>
        <w:pStyle w:val="ListParagraph"/>
      </w:pPr>
      <w:r>
        <w:t>Net income(loss) for the year to date -$42,908.57</w:t>
      </w:r>
    </w:p>
    <w:p w14:paraId="098B40C7" w14:textId="1A6C4412" w:rsidR="008503D7" w:rsidRDefault="008503D7" w:rsidP="005F5554">
      <w:pPr>
        <w:pStyle w:val="ListParagraph"/>
      </w:pPr>
    </w:p>
    <w:p w14:paraId="6716863A" w14:textId="298E5633" w:rsidR="003C5A23" w:rsidRDefault="005F5554" w:rsidP="005F5554">
      <w:pPr>
        <w:ind w:left="720"/>
      </w:pPr>
      <w:r>
        <w:t xml:space="preserve">                              North               South               Clubhouse          Total </w:t>
      </w:r>
    </w:p>
    <w:p w14:paraId="1734746E" w14:textId="2E0351ED" w:rsidR="00EA57F1" w:rsidRDefault="005F5554" w:rsidP="00EA57F1">
      <w:pPr>
        <w:pStyle w:val="ListParagraph"/>
      </w:pPr>
      <w:r>
        <w:t>Reserves            $123,009.76     $14,588.68      $144,167.65      $281,766.09</w:t>
      </w:r>
    </w:p>
    <w:p w14:paraId="55403724" w14:textId="1B905498" w:rsidR="005F5554" w:rsidRDefault="005F5554" w:rsidP="00EA57F1">
      <w:pPr>
        <w:pStyle w:val="ListParagraph"/>
      </w:pPr>
    </w:p>
    <w:p w14:paraId="0B0A1002" w14:textId="10F44B31" w:rsidR="005F5554" w:rsidRDefault="005F5554" w:rsidP="00EA57F1">
      <w:pPr>
        <w:pStyle w:val="ListParagraph"/>
      </w:pPr>
      <w:r>
        <w:t>Und. Equity       $</w:t>
      </w:r>
      <w:r w:rsidR="005E6B48">
        <w:t>47,557.99       $5,263.76        $7,530.96           $60,352.71</w:t>
      </w:r>
    </w:p>
    <w:p w14:paraId="06F540FD" w14:textId="09CAE781" w:rsidR="00ED5405" w:rsidRDefault="00ED5405" w:rsidP="00EA57F1">
      <w:pPr>
        <w:pStyle w:val="ListParagraph"/>
      </w:pPr>
    </w:p>
    <w:p w14:paraId="481FFF2D" w14:textId="09B0FE78" w:rsidR="00ED5405" w:rsidRPr="00ED5405" w:rsidRDefault="00ED5405" w:rsidP="00ED5405">
      <w:pPr>
        <w:pStyle w:val="ListParagraph"/>
        <w:numPr>
          <w:ilvl w:val="0"/>
          <w:numId w:val="1"/>
        </w:numPr>
        <w:rPr>
          <w:b/>
          <w:bCs/>
        </w:rPr>
      </w:pPr>
      <w:r w:rsidRPr="00ED5405">
        <w:rPr>
          <w:b/>
          <w:bCs/>
        </w:rPr>
        <w:t>Architectural Report</w:t>
      </w:r>
      <w:r>
        <w:rPr>
          <w:b/>
          <w:bCs/>
        </w:rPr>
        <w:t xml:space="preserve"> – </w:t>
      </w:r>
      <w:r>
        <w:t xml:space="preserve">Buddy </w:t>
      </w:r>
      <w:r w:rsidR="008F7219">
        <w:t xml:space="preserve">Jackson </w:t>
      </w:r>
      <w:r>
        <w:t xml:space="preserve">explained that there have been no </w:t>
      </w:r>
      <w:r w:rsidR="008F7219">
        <w:t xml:space="preserve">new </w:t>
      </w:r>
      <w:r>
        <w:t xml:space="preserve">ARC submissions since the last board meeting.  However, final approval was given by the ARC for the following </w:t>
      </w:r>
      <w:r w:rsidR="008F7219">
        <w:t xml:space="preserve">completed </w:t>
      </w:r>
      <w:r>
        <w:t xml:space="preserve">projects: 606 </w:t>
      </w:r>
      <w:proofErr w:type="spellStart"/>
      <w:r>
        <w:t>Caracle</w:t>
      </w:r>
      <w:proofErr w:type="spellEnd"/>
      <w:r>
        <w:t xml:space="preserve"> - landscaping, 503 Bingham – pavers on front porch, 649 Wherry – landscaping and 505 Bingham - shed</w:t>
      </w:r>
    </w:p>
    <w:p w14:paraId="6AF3403D" w14:textId="77777777" w:rsidR="00ED5405" w:rsidRDefault="00ED5405" w:rsidP="00EA57F1">
      <w:pPr>
        <w:pStyle w:val="ListParagraph"/>
      </w:pPr>
    </w:p>
    <w:p w14:paraId="428C30AF" w14:textId="1394E7E1" w:rsidR="00EA57F1" w:rsidRPr="004432BA" w:rsidRDefault="0079120B" w:rsidP="003C5A23">
      <w:pPr>
        <w:pStyle w:val="ListParagraph"/>
        <w:numPr>
          <w:ilvl w:val="0"/>
          <w:numId w:val="1"/>
        </w:numPr>
        <w:rPr>
          <w:b/>
          <w:bCs/>
        </w:rPr>
      </w:pPr>
      <w:r w:rsidRPr="004432BA">
        <w:rPr>
          <w:b/>
          <w:bCs/>
        </w:rPr>
        <w:t>Old/</w:t>
      </w:r>
      <w:r w:rsidR="00EA57F1" w:rsidRPr="004432BA">
        <w:rPr>
          <w:b/>
          <w:bCs/>
        </w:rPr>
        <w:t>Unfinished Business</w:t>
      </w:r>
    </w:p>
    <w:p w14:paraId="2E02FE83" w14:textId="77777777" w:rsidR="00EA57F1" w:rsidRDefault="00EA57F1" w:rsidP="0021351F">
      <w:pPr>
        <w:pStyle w:val="ListParagraph"/>
      </w:pPr>
    </w:p>
    <w:p w14:paraId="1A8D45B5" w14:textId="71C21A46" w:rsidR="004432BA" w:rsidRDefault="00914A4A" w:rsidP="00017C8F">
      <w:pPr>
        <w:pStyle w:val="ListParagraph"/>
        <w:numPr>
          <w:ilvl w:val="0"/>
          <w:numId w:val="8"/>
        </w:numPr>
      </w:pPr>
      <w:r>
        <w:t>Insurance change – Mike</w:t>
      </w:r>
      <w:r w:rsidR="008F7219">
        <w:t xml:space="preserve"> Bonk</w:t>
      </w:r>
      <w:r>
        <w:t xml:space="preserve"> explained that after a careful comparison, the board made the decision to switch from State Farm to Erie Insurance.</w:t>
      </w:r>
      <w:r w:rsidR="008F7219">
        <w:t xml:space="preserve">  The new insurance coverage began on February 1, 2020.</w:t>
      </w:r>
    </w:p>
    <w:p w14:paraId="7E235FCA" w14:textId="5522F5C0" w:rsidR="008F7219" w:rsidRDefault="00914A4A" w:rsidP="00017C8F">
      <w:pPr>
        <w:pStyle w:val="ListParagraph"/>
        <w:numPr>
          <w:ilvl w:val="0"/>
          <w:numId w:val="8"/>
        </w:numPr>
      </w:pPr>
      <w:r>
        <w:t xml:space="preserve">The community association received </w:t>
      </w:r>
      <w:r w:rsidR="008F7219">
        <w:t xml:space="preserve">money in the amount of $9,140.00 from the BWI Grant program.  The grant program will provide money for the walking paths and joint work on the north side of Shipley’s Crossing community.  The money will be spent for French drains in the amount of $4900.00 and to repair cracks on the North side in the amount of $4200.00.  Thank you to Ellen </w:t>
      </w:r>
      <w:r w:rsidR="005123A0">
        <w:t xml:space="preserve">Braswell </w:t>
      </w:r>
      <w:r w:rsidR="008F7219">
        <w:t>and Mike</w:t>
      </w:r>
      <w:r w:rsidR="005123A0">
        <w:t xml:space="preserve"> Thomasson</w:t>
      </w:r>
      <w:r w:rsidR="008F7219">
        <w:t xml:space="preserve"> for completing the needed paperwork for the grant.</w:t>
      </w:r>
    </w:p>
    <w:p w14:paraId="25B22CC4" w14:textId="00883AC9" w:rsidR="004E6662" w:rsidRDefault="008F7219" w:rsidP="00017C8F">
      <w:pPr>
        <w:pStyle w:val="ListParagraph"/>
        <w:numPr>
          <w:ilvl w:val="0"/>
          <w:numId w:val="8"/>
        </w:numPr>
      </w:pPr>
      <w:r>
        <w:lastRenderedPageBreak/>
        <w:t>Reserve Study – Mike Bonk explained the purpose of the community reserve study</w:t>
      </w:r>
      <w:r w:rsidR="004E6662">
        <w:t xml:space="preserve"> </w:t>
      </w:r>
      <w:r w:rsidR="00846F94">
        <w:t xml:space="preserve">that is </w:t>
      </w:r>
      <w:r w:rsidR="004E6662">
        <w:t>being completed by Miller Dobson.  Some revisions were made after receiving input f</w:t>
      </w:r>
      <w:r w:rsidR="008D7B36">
        <w:t>rom</w:t>
      </w:r>
      <w:r w:rsidR="004E6662">
        <w:t xml:space="preserve"> the board members.</w:t>
      </w:r>
      <w:r w:rsidR="00846F94">
        <w:t xml:space="preserve"> </w:t>
      </w:r>
    </w:p>
    <w:p w14:paraId="6A6C7B65" w14:textId="2B3E99B9" w:rsidR="00017C8F" w:rsidRDefault="004E6662" w:rsidP="00017C8F">
      <w:pPr>
        <w:pStyle w:val="ListParagraph"/>
        <w:numPr>
          <w:ilvl w:val="0"/>
          <w:numId w:val="8"/>
        </w:numPr>
      </w:pPr>
      <w:r>
        <w:t>Clubhouse Gym – Mike Bonk explained that we now have a contract with RMS Fitness</w:t>
      </w:r>
      <w:r w:rsidR="00846F94">
        <w:t xml:space="preserve"> to service the machines.</w:t>
      </w:r>
      <w:r w:rsidR="008D7B36">
        <w:t xml:space="preserve"> They came out </w:t>
      </w:r>
      <w:r w:rsidR="00846F94">
        <w:t xml:space="preserve">for a service visit on January 23 and found that </w:t>
      </w:r>
      <w:r w:rsidR="0021351F">
        <w:t>one of the</w:t>
      </w:r>
      <w:r w:rsidR="00846F94">
        <w:t xml:space="preserve"> treadmil</w:t>
      </w:r>
      <w:r w:rsidR="0021351F">
        <w:t xml:space="preserve">ls </w:t>
      </w:r>
      <w:r w:rsidR="00C166D5">
        <w:t>was</w:t>
      </w:r>
      <w:r w:rsidR="00846F94">
        <w:t xml:space="preserve"> making a loud noise.  Also, two of the treadmills are missing bookracks.  Mike Bonk </w:t>
      </w:r>
      <w:r w:rsidR="0021351F">
        <w:t xml:space="preserve">felt </w:t>
      </w:r>
      <w:r w:rsidR="00846F94">
        <w:t xml:space="preserve">the board needs to consider replacing one of the treadmills in the future </w:t>
      </w:r>
      <w:r w:rsidR="0021351F">
        <w:t xml:space="preserve">because it is </w:t>
      </w:r>
      <w:r w:rsidR="00846F94">
        <w:t>working poorly</w:t>
      </w:r>
      <w:r w:rsidR="0021351F">
        <w:t xml:space="preserve"> and will soon reach the end of useful service.</w:t>
      </w:r>
    </w:p>
    <w:p w14:paraId="45307199" w14:textId="668DD68B" w:rsidR="00846F94" w:rsidRDefault="00846F94" w:rsidP="00017C8F">
      <w:pPr>
        <w:pStyle w:val="ListParagraph"/>
        <w:numPr>
          <w:ilvl w:val="0"/>
          <w:numId w:val="8"/>
        </w:numPr>
      </w:pPr>
      <w:r>
        <w:t xml:space="preserve">Pool Fence – The pool fence was repaired by Dave </w:t>
      </w:r>
      <w:proofErr w:type="spellStart"/>
      <w:r>
        <w:t>Weisner</w:t>
      </w:r>
      <w:proofErr w:type="spellEnd"/>
      <w:r>
        <w:t xml:space="preserve"> and Mike Bonk.  </w:t>
      </w:r>
      <w:r w:rsidR="0021351F">
        <w:t>The board thanked them for donating their services and time to complete the project.</w:t>
      </w:r>
    </w:p>
    <w:p w14:paraId="476C80C5" w14:textId="602B720F" w:rsidR="0021351F" w:rsidRDefault="007F3B42" w:rsidP="00017C8F">
      <w:pPr>
        <w:pStyle w:val="ListParagraph"/>
        <w:numPr>
          <w:ilvl w:val="0"/>
          <w:numId w:val="8"/>
        </w:numPr>
      </w:pPr>
      <w:r>
        <w:t xml:space="preserve">Pressure Reducing Value - </w:t>
      </w:r>
      <w:r w:rsidR="0021351F">
        <w:t xml:space="preserve">A pressure reducing valve was installed in the irrigation system.  This repair will help reduce pressure in the lines and decrease the probability of irrigation lines springing leaks.  The board thanked David </w:t>
      </w:r>
      <w:proofErr w:type="spellStart"/>
      <w:r w:rsidR="0021351F">
        <w:t>Weisner</w:t>
      </w:r>
      <w:proofErr w:type="spellEnd"/>
      <w:r w:rsidR="0021351F">
        <w:t xml:space="preserve"> and Mike Bonk for donating their services and time to complete the project.</w:t>
      </w:r>
    </w:p>
    <w:p w14:paraId="2E409EB0" w14:textId="798C83C9" w:rsidR="0021351F" w:rsidRDefault="007F3B42" w:rsidP="00017C8F">
      <w:pPr>
        <w:pStyle w:val="ListParagraph"/>
        <w:numPr>
          <w:ilvl w:val="0"/>
          <w:numId w:val="8"/>
        </w:numPr>
      </w:pPr>
      <w:r>
        <w:t xml:space="preserve">Trimming Trees – Mike Bonk met with Unlimited Tree Service to discuss trimming, removing and cutting back trees.  Mike Bonk has received the proposals and signed off </w:t>
      </w:r>
      <w:r w:rsidR="00C166D5">
        <w:t>for the work.</w:t>
      </w:r>
    </w:p>
    <w:p w14:paraId="1EA8B10E" w14:textId="2B0BAC1C" w:rsidR="00C166D5" w:rsidRDefault="00C166D5" w:rsidP="008C0425">
      <w:pPr>
        <w:pStyle w:val="ListParagraph"/>
      </w:pPr>
    </w:p>
    <w:p w14:paraId="52CB521D" w14:textId="77777777" w:rsidR="00C166D5" w:rsidRDefault="00C166D5" w:rsidP="00C166D5">
      <w:pPr>
        <w:pStyle w:val="ListParagraph"/>
        <w:ind w:left="1440"/>
      </w:pPr>
    </w:p>
    <w:p w14:paraId="45316503" w14:textId="0A027F20" w:rsidR="00017C8F" w:rsidRDefault="004432BA" w:rsidP="00017C8F">
      <w:pPr>
        <w:pStyle w:val="ListParagraph"/>
        <w:numPr>
          <w:ilvl w:val="0"/>
          <w:numId w:val="1"/>
        </w:numPr>
        <w:rPr>
          <w:b/>
          <w:bCs/>
        </w:rPr>
      </w:pPr>
      <w:r>
        <w:t xml:space="preserve"> </w:t>
      </w:r>
      <w:r w:rsidRPr="004432BA">
        <w:rPr>
          <w:b/>
          <w:bCs/>
        </w:rPr>
        <w:t>New Busi</w:t>
      </w:r>
      <w:r w:rsidR="00017C8F">
        <w:rPr>
          <w:b/>
          <w:bCs/>
        </w:rPr>
        <w:t>ness</w:t>
      </w:r>
    </w:p>
    <w:p w14:paraId="1CD3B403" w14:textId="77777777" w:rsidR="00017C8F" w:rsidRPr="00017C8F" w:rsidRDefault="00017C8F" w:rsidP="00017C8F">
      <w:pPr>
        <w:pStyle w:val="ListParagraph"/>
        <w:rPr>
          <w:b/>
          <w:bCs/>
        </w:rPr>
      </w:pPr>
    </w:p>
    <w:p w14:paraId="7C8FAF66" w14:textId="739AB22D" w:rsidR="00017C8F" w:rsidRDefault="00017C8F" w:rsidP="00017C8F">
      <w:pPr>
        <w:pStyle w:val="ListParagraph"/>
        <w:numPr>
          <w:ilvl w:val="0"/>
          <w:numId w:val="9"/>
        </w:numPr>
      </w:pPr>
      <w:r w:rsidRPr="00017C8F">
        <w:t>Greater Severna Park Council Meeting Updates –</w:t>
      </w:r>
      <w:r w:rsidR="00F5177B">
        <w:t xml:space="preserve"> There was no report given.  </w:t>
      </w:r>
      <w:r>
        <w:t xml:space="preserve">Committee </w:t>
      </w:r>
      <w:r w:rsidR="00F5177B">
        <w:t>m</w:t>
      </w:r>
      <w:r>
        <w:t xml:space="preserve">embers who normally attend </w:t>
      </w:r>
      <w:r w:rsidR="00F5177B">
        <w:t xml:space="preserve">the Greater Severna Park Council meeting </w:t>
      </w:r>
      <w:r>
        <w:t xml:space="preserve">were unable to </w:t>
      </w:r>
      <w:r w:rsidR="00F5177B">
        <w:t>make it due to unforeseen circumstances</w:t>
      </w:r>
      <w:r>
        <w:t>.</w:t>
      </w:r>
    </w:p>
    <w:p w14:paraId="79245616" w14:textId="2872CF98" w:rsidR="00E918D5" w:rsidRDefault="00F5177B" w:rsidP="00E918D5">
      <w:pPr>
        <w:pStyle w:val="ListParagraph"/>
        <w:numPr>
          <w:ilvl w:val="0"/>
          <w:numId w:val="9"/>
        </w:numPr>
      </w:pPr>
      <w:r>
        <w:t xml:space="preserve">Fire Department Inspection of Clubhouse – The A.A. County Fire Department conducted an inspection of the clubhouse.  The board was pleased to announce that the clubhouse </w:t>
      </w:r>
      <w:r w:rsidR="00E918D5">
        <w:t xml:space="preserve">did well on </w:t>
      </w:r>
      <w:r>
        <w:t xml:space="preserve">the </w:t>
      </w:r>
      <w:r w:rsidR="00E918D5">
        <w:t xml:space="preserve">fire </w:t>
      </w:r>
      <w:r>
        <w:t>inspection</w:t>
      </w:r>
      <w:r w:rsidR="00E918D5">
        <w:t>,</w:t>
      </w:r>
      <w:r>
        <w:t xml:space="preserve"> </w:t>
      </w:r>
      <w:proofErr w:type="gramStart"/>
      <w:r>
        <w:t>with the exception of</w:t>
      </w:r>
      <w:proofErr w:type="gramEnd"/>
      <w:r>
        <w:t xml:space="preserve"> not having an occupancy certificate posted that displays the maximum number of people permitted in the clubhouse.  Ellen Braswell of </w:t>
      </w:r>
      <w:proofErr w:type="spellStart"/>
      <w:r>
        <w:t>ProCom</w:t>
      </w:r>
      <w:proofErr w:type="spellEnd"/>
      <w:r>
        <w:t xml:space="preserve"> met with the Fire Marshall and he established that the occupancy of the clubhouse is 160.  The </w:t>
      </w:r>
      <w:r w:rsidR="00E918D5">
        <w:t xml:space="preserve">clubhouse has passed all fire inspections and the </w:t>
      </w:r>
      <w:r>
        <w:t xml:space="preserve">occupancy sign is posted </w:t>
      </w:r>
      <w:r w:rsidR="00E918D5">
        <w:t>near</w:t>
      </w:r>
      <w:r>
        <w:t xml:space="preserve"> the entrance to the clubhouse.</w:t>
      </w:r>
    </w:p>
    <w:p w14:paraId="0DA1D0E7" w14:textId="4872C052" w:rsidR="00F5177B" w:rsidRPr="00017C8F" w:rsidRDefault="00F5177B" w:rsidP="00017C8F">
      <w:pPr>
        <w:pStyle w:val="ListParagraph"/>
        <w:numPr>
          <w:ilvl w:val="0"/>
          <w:numId w:val="9"/>
        </w:numPr>
      </w:pPr>
      <w:r>
        <w:t>Trimming Trees and</w:t>
      </w:r>
      <w:r w:rsidR="00E918D5">
        <w:t xml:space="preserve"> Bed Planting - Mike Bonk explained that tree/bush trimming will take place on all the trees/bushes around the clubhouse and pool area.  Mike also mentioned that the new landscape contractor will be giving the board alternate quotes for replacing some of the planting in the community with perennials versus annuals.</w:t>
      </w:r>
      <w:r w:rsidR="008C0425">
        <w:t xml:space="preserve">  Perennials may be more cost effective than annuals because of the labor involved every year in planting annuals.  The annuals at the entrance of the clubhouse will remain because that is the </w:t>
      </w:r>
      <w:proofErr w:type="gramStart"/>
      <w:r w:rsidR="008C0425">
        <w:t>area</w:t>
      </w:r>
      <w:proofErr w:type="gramEnd"/>
      <w:r w:rsidR="008C0425">
        <w:t xml:space="preserve"> we have had trouble with the irrigation system and it is being monitored for leaks.</w:t>
      </w:r>
      <w:r>
        <w:t xml:space="preserve">  </w:t>
      </w:r>
    </w:p>
    <w:p w14:paraId="5D8DFC0F" w14:textId="7548EA4B" w:rsidR="008C0425" w:rsidRDefault="008C0425" w:rsidP="008C0425">
      <w:pPr>
        <w:pStyle w:val="ListParagraph"/>
        <w:numPr>
          <w:ilvl w:val="0"/>
          <w:numId w:val="9"/>
        </w:numPr>
      </w:pPr>
      <w:r>
        <w:t>Automatic Light Control in ladies’ room.  There has been an issue with the automatic light not always turning on when entering the ladies’ bathroom.  Mike Bonk explained that it is because the sensor does not always pick-up when an individual enters the bathroom.  Mike said the sensor needs to be repositioned to work more efficiently at triggering when a person enters the room.  He also stated that additional sensors could be added to make sure that there is a greater probability of the light switching on.</w:t>
      </w:r>
    </w:p>
    <w:p w14:paraId="0EC89978" w14:textId="58AA42F8" w:rsidR="00B17583" w:rsidRDefault="008C0425" w:rsidP="008C0425">
      <w:pPr>
        <w:pStyle w:val="ListParagraph"/>
        <w:numPr>
          <w:ilvl w:val="0"/>
          <w:numId w:val="9"/>
        </w:numPr>
      </w:pPr>
      <w:r>
        <w:lastRenderedPageBreak/>
        <w:t>Anchor Aquatics</w:t>
      </w:r>
      <w:r w:rsidR="00B17583">
        <w:t xml:space="preserve"> - </w:t>
      </w:r>
      <w:r>
        <w:t xml:space="preserve">Anchor Aquatics informed </w:t>
      </w:r>
      <w:proofErr w:type="spellStart"/>
      <w:r>
        <w:t>ProCom</w:t>
      </w:r>
      <w:proofErr w:type="spellEnd"/>
      <w:r>
        <w:t xml:space="preserve"> that we needed to update the ADA Affidavit for Maryland Public Pools and Spas for the 2020 pool season.  The information was </w:t>
      </w:r>
      <w:proofErr w:type="gramStart"/>
      <w:r>
        <w:t>complete</w:t>
      </w:r>
      <w:r w:rsidR="00B17583">
        <w:t>d</w:t>
      </w:r>
      <w:proofErr w:type="gramEnd"/>
      <w:r>
        <w:t xml:space="preserve"> and Mike Bonk signed </w:t>
      </w:r>
      <w:r w:rsidR="00B17583">
        <w:t xml:space="preserve">off on </w:t>
      </w:r>
      <w:r>
        <w:t>the form.</w:t>
      </w:r>
    </w:p>
    <w:p w14:paraId="09513DA7" w14:textId="764A609D" w:rsidR="008C0425" w:rsidRDefault="00B17583" w:rsidP="008C0425">
      <w:pPr>
        <w:pStyle w:val="ListParagraph"/>
        <w:numPr>
          <w:ilvl w:val="0"/>
          <w:numId w:val="9"/>
        </w:numPr>
      </w:pPr>
      <w:r>
        <w:t xml:space="preserve">Pond Management for 2020 - The board approved a proposal of $440.00 to have </w:t>
      </w:r>
      <w:r>
        <w:t>Aquatic Environment Consultants</w:t>
      </w:r>
      <w:r>
        <w:t xml:space="preserve"> continue efforts to curtail cattails plants in the ponds.</w:t>
      </w:r>
    </w:p>
    <w:p w14:paraId="1E695256" w14:textId="1B9C2461" w:rsidR="00B17583" w:rsidRDefault="00B17583" w:rsidP="008C0425">
      <w:pPr>
        <w:pStyle w:val="ListParagraph"/>
        <w:numPr>
          <w:ilvl w:val="0"/>
          <w:numId w:val="9"/>
        </w:numPr>
      </w:pPr>
      <w:proofErr w:type="spellStart"/>
      <w:r>
        <w:t>ProCom</w:t>
      </w:r>
      <w:proofErr w:type="spellEnd"/>
      <w:r>
        <w:t xml:space="preserve"> notified the board of the following home ownership transfer: Floyd </w:t>
      </w:r>
      <w:proofErr w:type="spellStart"/>
      <w:r>
        <w:t>Zablotny</w:t>
      </w:r>
      <w:proofErr w:type="spellEnd"/>
      <w:r>
        <w:t xml:space="preserve"> to Barbara and Gary </w:t>
      </w:r>
      <w:proofErr w:type="spellStart"/>
      <w:r>
        <w:t>Kameika</w:t>
      </w:r>
      <w:proofErr w:type="spellEnd"/>
      <w:r>
        <w:t xml:space="preserve"> at 548 Donner Way</w:t>
      </w:r>
    </w:p>
    <w:p w14:paraId="5A943DF0" w14:textId="77777777" w:rsidR="00B17583" w:rsidRDefault="00B17583" w:rsidP="00B17583">
      <w:pPr>
        <w:pStyle w:val="ListParagraph"/>
      </w:pPr>
    </w:p>
    <w:p w14:paraId="28033F28" w14:textId="05E4BFA2" w:rsidR="00B17583" w:rsidRDefault="00B17583" w:rsidP="00B17583">
      <w:pPr>
        <w:pStyle w:val="ListParagraph"/>
        <w:numPr>
          <w:ilvl w:val="0"/>
          <w:numId w:val="1"/>
        </w:numPr>
        <w:rPr>
          <w:b/>
          <w:bCs/>
        </w:rPr>
      </w:pPr>
      <w:r>
        <w:rPr>
          <w:b/>
          <w:bCs/>
        </w:rPr>
        <w:t>Other</w:t>
      </w:r>
    </w:p>
    <w:p w14:paraId="339859CF" w14:textId="77777777" w:rsidR="00B17583" w:rsidRPr="00B17583" w:rsidRDefault="00B17583" w:rsidP="00B17583">
      <w:pPr>
        <w:pStyle w:val="ListParagraph"/>
        <w:rPr>
          <w:b/>
          <w:bCs/>
        </w:rPr>
      </w:pPr>
    </w:p>
    <w:p w14:paraId="3CB70769" w14:textId="047C6847" w:rsidR="00B17583" w:rsidRPr="007B05B5" w:rsidRDefault="007B05B5" w:rsidP="00B17583">
      <w:pPr>
        <w:pStyle w:val="ListParagraph"/>
        <w:numPr>
          <w:ilvl w:val="0"/>
          <w:numId w:val="13"/>
        </w:numPr>
        <w:rPr>
          <w:b/>
          <w:bCs/>
        </w:rPr>
      </w:pPr>
      <w:r>
        <w:t>A n</w:t>
      </w:r>
      <w:r w:rsidR="00B17583">
        <w:t>omination committee for board</w:t>
      </w:r>
      <w:r>
        <w:t xml:space="preserve"> positions was discussed – The meeting date for elections was tentatively scheduled for May 26, 2020</w:t>
      </w:r>
    </w:p>
    <w:p w14:paraId="1A0FC29B" w14:textId="6ADB98E9" w:rsidR="007B05B5" w:rsidRPr="007B05B5" w:rsidRDefault="007B05B5" w:rsidP="00B17583">
      <w:pPr>
        <w:pStyle w:val="ListParagraph"/>
        <w:numPr>
          <w:ilvl w:val="0"/>
          <w:numId w:val="13"/>
        </w:numPr>
        <w:rPr>
          <w:b/>
          <w:bCs/>
        </w:rPr>
      </w:pPr>
      <w:r>
        <w:t>A need for Social Committee volunteer(s) was discussed.  Charlie will send out an email to find who might be interested in serving on the Social Committee.</w:t>
      </w:r>
    </w:p>
    <w:p w14:paraId="05860CE6" w14:textId="48CEBEE3" w:rsidR="007B05B5" w:rsidRPr="007B05B5" w:rsidRDefault="007B05B5" w:rsidP="00B17583">
      <w:pPr>
        <w:pStyle w:val="ListParagraph"/>
        <w:numPr>
          <w:ilvl w:val="0"/>
          <w:numId w:val="13"/>
        </w:numPr>
        <w:rPr>
          <w:b/>
          <w:bCs/>
        </w:rPr>
      </w:pPr>
      <w:r>
        <w:t xml:space="preserve">Thank you to Angela and Charlie for working on breaking down the finances in the reserves. </w:t>
      </w:r>
    </w:p>
    <w:p w14:paraId="3E7DDCD0" w14:textId="48A40133" w:rsidR="007B05B5" w:rsidRPr="00B17583" w:rsidRDefault="007B05B5" w:rsidP="00B17583">
      <w:pPr>
        <w:pStyle w:val="ListParagraph"/>
        <w:numPr>
          <w:ilvl w:val="0"/>
          <w:numId w:val="13"/>
        </w:numPr>
        <w:rPr>
          <w:b/>
          <w:bCs/>
        </w:rPr>
      </w:pPr>
      <w:r>
        <w:t xml:space="preserve">Thank you to Joe Coppola and Tom </w:t>
      </w:r>
      <w:proofErr w:type="spellStart"/>
      <w:r>
        <w:t>Hermansky</w:t>
      </w:r>
      <w:proofErr w:type="spellEnd"/>
      <w:r>
        <w:t xml:space="preserve"> for placing flags out on holidays.</w:t>
      </w:r>
    </w:p>
    <w:p w14:paraId="79F47AE2" w14:textId="77777777" w:rsidR="000C2359" w:rsidRPr="000C2359" w:rsidRDefault="000C2359" w:rsidP="000C2359">
      <w:pPr>
        <w:pStyle w:val="ListParagraph"/>
        <w:ind w:left="1080"/>
        <w:rPr>
          <w:b/>
          <w:bCs/>
        </w:rPr>
      </w:pPr>
    </w:p>
    <w:p w14:paraId="020C6F91" w14:textId="1639D247" w:rsidR="000C2359" w:rsidRDefault="000C2359" w:rsidP="000C2359">
      <w:pPr>
        <w:pStyle w:val="ListParagraph"/>
        <w:numPr>
          <w:ilvl w:val="0"/>
          <w:numId w:val="1"/>
        </w:numPr>
        <w:rPr>
          <w:b/>
          <w:bCs/>
        </w:rPr>
      </w:pPr>
      <w:r w:rsidRPr="000C2359">
        <w:rPr>
          <w:b/>
          <w:bCs/>
        </w:rPr>
        <w:t>Homeowner Forum</w:t>
      </w:r>
    </w:p>
    <w:p w14:paraId="4344AD68" w14:textId="77777777" w:rsidR="00B17583" w:rsidRDefault="00B17583" w:rsidP="00B17583">
      <w:pPr>
        <w:pStyle w:val="ListParagraph"/>
        <w:rPr>
          <w:b/>
          <w:bCs/>
        </w:rPr>
      </w:pPr>
    </w:p>
    <w:p w14:paraId="2623E0F0" w14:textId="38FE24D6" w:rsidR="00B17583" w:rsidRDefault="00887474" w:rsidP="00B17583">
      <w:pPr>
        <w:pStyle w:val="ListParagraph"/>
        <w:numPr>
          <w:ilvl w:val="0"/>
          <w:numId w:val="10"/>
        </w:numPr>
      </w:pPr>
      <w:r>
        <w:t>A resident</w:t>
      </w:r>
      <w:r w:rsidRPr="00887474">
        <w:t xml:space="preserve"> </w:t>
      </w:r>
      <w:r>
        <w:t xml:space="preserve">suggested that the board send out </w:t>
      </w:r>
      <w:r w:rsidRPr="00887474">
        <w:t>emails remind them about HOA meetings</w:t>
      </w:r>
      <w:r>
        <w:t>.</w:t>
      </w:r>
    </w:p>
    <w:p w14:paraId="7EBC7C72" w14:textId="7782BB01" w:rsidR="00887474" w:rsidRDefault="00887474" w:rsidP="00B17583">
      <w:pPr>
        <w:pStyle w:val="ListParagraph"/>
        <w:numPr>
          <w:ilvl w:val="0"/>
          <w:numId w:val="10"/>
        </w:numPr>
      </w:pPr>
      <w:r>
        <w:t xml:space="preserve">A resident suggested that the community email list be updated.  </w:t>
      </w:r>
    </w:p>
    <w:p w14:paraId="3A3CF9D0" w14:textId="519D6119" w:rsidR="00887474" w:rsidRPr="00887474" w:rsidRDefault="00887474" w:rsidP="00B17583">
      <w:pPr>
        <w:pStyle w:val="ListParagraph"/>
        <w:numPr>
          <w:ilvl w:val="0"/>
          <w:numId w:val="10"/>
        </w:numPr>
      </w:pPr>
      <w:r>
        <w:t>A resident mentioned that they have been picking-up numerous bottles along Brightview.  They expressed a concern about the amount of litter along Brightview.  The board thanked Peter and Barb Hanan for their hard work</w:t>
      </w:r>
      <w:r w:rsidR="005123A0">
        <w:t xml:space="preserve"> cleaning up the area along Brightview.</w:t>
      </w:r>
      <w:bookmarkStart w:id="0" w:name="_GoBack"/>
      <w:bookmarkEnd w:id="0"/>
    </w:p>
    <w:p w14:paraId="1391D47A" w14:textId="5C9118F8" w:rsidR="007908C9" w:rsidRDefault="007908C9" w:rsidP="007908C9">
      <w:pPr>
        <w:pStyle w:val="ListParagraph"/>
      </w:pPr>
    </w:p>
    <w:p w14:paraId="4577DB54" w14:textId="3751D49C" w:rsidR="007908C9" w:rsidRPr="007908C9" w:rsidRDefault="007908C9" w:rsidP="007908C9">
      <w:pPr>
        <w:pStyle w:val="ListParagraph"/>
        <w:rPr>
          <w:b/>
          <w:bCs/>
        </w:rPr>
      </w:pPr>
      <w:r w:rsidRPr="007908C9">
        <w:rPr>
          <w:b/>
          <w:bCs/>
        </w:rPr>
        <w:t>Meeting Adjourned</w:t>
      </w:r>
    </w:p>
    <w:p w14:paraId="78FEB49F" w14:textId="77777777" w:rsidR="000C2359" w:rsidRPr="000C2359" w:rsidRDefault="000C2359" w:rsidP="007908C9">
      <w:pPr>
        <w:pStyle w:val="ListParagraph"/>
      </w:pPr>
    </w:p>
    <w:sectPr w:rsidR="000C2359" w:rsidRPr="000C2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0D74"/>
    <w:multiLevelType w:val="hybridMultilevel"/>
    <w:tmpl w:val="B4E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52DD5"/>
    <w:multiLevelType w:val="hybridMultilevel"/>
    <w:tmpl w:val="4646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A0C01"/>
    <w:multiLevelType w:val="hybridMultilevel"/>
    <w:tmpl w:val="8DD6B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780F8B"/>
    <w:multiLevelType w:val="hybridMultilevel"/>
    <w:tmpl w:val="B5F4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543EB"/>
    <w:multiLevelType w:val="hybridMultilevel"/>
    <w:tmpl w:val="49EC75CA"/>
    <w:lvl w:ilvl="0" w:tplc="AF142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7A1FB2"/>
    <w:multiLevelType w:val="hybridMultilevel"/>
    <w:tmpl w:val="69E88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76850D2"/>
    <w:multiLevelType w:val="hybridMultilevel"/>
    <w:tmpl w:val="A712D796"/>
    <w:lvl w:ilvl="0" w:tplc="48402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AF5BD6"/>
    <w:multiLevelType w:val="hybridMultilevel"/>
    <w:tmpl w:val="DCCC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64AB9"/>
    <w:multiLevelType w:val="hybridMultilevel"/>
    <w:tmpl w:val="D074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3364F"/>
    <w:multiLevelType w:val="hybridMultilevel"/>
    <w:tmpl w:val="8082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B5ADC"/>
    <w:multiLevelType w:val="hybridMultilevel"/>
    <w:tmpl w:val="00C6E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308B7"/>
    <w:multiLevelType w:val="hybridMultilevel"/>
    <w:tmpl w:val="F570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CD1D6F"/>
    <w:multiLevelType w:val="hybridMultilevel"/>
    <w:tmpl w:val="BA3A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1"/>
  </w:num>
  <w:num w:numId="5">
    <w:abstractNumId w:val="12"/>
  </w:num>
  <w:num w:numId="6">
    <w:abstractNumId w:val="5"/>
  </w:num>
  <w:num w:numId="7">
    <w:abstractNumId w:val="10"/>
  </w:num>
  <w:num w:numId="8">
    <w:abstractNumId w:val="1"/>
  </w:num>
  <w:num w:numId="9">
    <w:abstractNumId w:val="8"/>
  </w:num>
  <w:num w:numId="10">
    <w:abstractNumId w:val="7"/>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23"/>
    <w:rsid w:val="00017C8F"/>
    <w:rsid w:val="00072CFC"/>
    <w:rsid w:val="00095D33"/>
    <w:rsid w:val="000C0213"/>
    <w:rsid w:val="000C2359"/>
    <w:rsid w:val="0021351F"/>
    <w:rsid w:val="0025644A"/>
    <w:rsid w:val="003C5A23"/>
    <w:rsid w:val="003E1B91"/>
    <w:rsid w:val="004432BA"/>
    <w:rsid w:val="004E6662"/>
    <w:rsid w:val="005123A0"/>
    <w:rsid w:val="005E6B48"/>
    <w:rsid w:val="005F5554"/>
    <w:rsid w:val="006E65FC"/>
    <w:rsid w:val="00773926"/>
    <w:rsid w:val="007908C9"/>
    <w:rsid w:val="0079120B"/>
    <w:rsid w:val="007B05B5"/>
    <w:rsid w:val="007F3B42"/>
    <w:rsid w:val="00846F94"/>
    <w:rsid w:val="008503D7"/>
    <w:rsid w:val="00887474"/>
    <w:rsid w:val="008C0425"/>
    <w:rsid w:val="008D7B36"/>
    <w:rsid w:val="008F7219"/>
    <w:rsid w:val="00914A4A"/>
    <w:rsid w:val="00915607"/>
    <w:rsid w:val="0093523B"/>
    <w:rsid w:val="009A6856"/>
    <w:rsid w:val="00B17583"/>
    <w:rsid w:val="00C166D5"/>
    <w:rsid w:val="00E536DD"/>
    <w:rsid w:val="00E918D5"/>
    <w:rsid w:val="00EA57F1"/>
    <w:rsid w:val="00ED2F0E"/>
    <w:rsid w:val="00ED5405"/>
    <w:rsid w:val="00F5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93F1"/>
  <w15:chartTrackingRefBased/>
  <w15:docId w15:val="{37B06B2D-1C11-400E-AEB5-DE6ADE78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Unitas, Chad E</dc:creator>
  <cp:keywords/>
  <dc:description/>
  <cp:lastModifiedBy>Walter Jackson</cp:lastModifiedBy>
  <cp:revision>2</cp:revision>
  <cp:lastPrinted>2020-02-28T22:36:00Z</cp:lastPrinted>
  <dcterms:created xsi:type="dcterms:W3CDTF">2020-02-28T22:43:00Z</dcterms:created>
  <dcterms:modified xsi:type="dcterms:W3CDTF">2020-02-28T22:43:00Z</dcterms:modified>
</cp:coreProperties>
</file>